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9F" w:rsidRPr="007A6D74" w:rsidRDefault="005D4012" w:rsidP="005D4012">
      <w:pPr>
        <w:rPr>
          <w:rFonts w:ascii="Sylfaen" w:eastAsia="Sylfaen" w:hAnsi="Sylfaen"/>
          <w:color w:val="000000"/>
          <w:sz w:val="24"/>
          <w:szCs w:val="24"/>
          <w:lang w:val="ka-GE"/>
        </w:rPr>
      </w:pPr>
      <w:bookmarkStart w:id="0" w:name="_GoBack"/>
      <w:bookmarkEnd w:id="0"/>
      <w:r w:rsidRPr="001209D9">
        <w:rPr>
          <w:rFonts w:ascii="Sylfaen" w:eastAsia="Sylfaen" w:hAnsi="Sylfaen"/>
          <w:color w:val="000000"/>
          <w:sz w:val="24"/>
          <w:szCs w:val="24"/>
          <w:lang w:val="ka-GE"/>
        </w:rPr>
        <w:t xml:space="preserve">    </w:t>
      </w:r>
      <w:r w:rsidR="00206B05">
        <w:rPr>
          <w:rFonts w:ascii="Sylfaen" w:eastAsia="Sylfaen" w:hAnsi="Sylfaen"/>
          <w:color w:val="000000"/>
          <w:sz w:val="24"/>
          <w:szCs w:val="24"/>
        </w:rPr>
        <w:t xml:space="preserve"> </w:t>
      </w:r>
      <w:r w:rsidRPr="007A6D74">
        <w:rPr>
          <w:rFonts w:ascii="Sylfaen" w:eastAsia="Sylfaen" w:hAnsi="Sylfaen"/>
          <w:color w:val="000000"/>
          <w:sz w:val="24"/>
          <w:szCs w:val="24"/>
          <w:lang w:val="ka-GE"/>
        </w:rPr>
        <w:t>2. მე-15 მუხლი</w:t>
      </w:r>
      <w:r w:rsidR="007552C0" w:rsidRPr="007A6D74">
        <w:rPr>
          <w:rFonts w:ascii="Sylfaen" w:eastAsia="Sylfaen" w:hAnsi="Sylfaen"/>
          <w:color w:val="000000"/>
          <w:sz w:val="24"/>
          <w:szCs w:val="24"/>
          <w:lang w:val="ka-GE"/>
        </w:rPr>
        <w:t>ს</w:t>
      </w:r>
      <w:r w:rsidR="0047299F" w:rsidRPr="007A6D74">
        <w:rPr>
          <w:rFonts w:ascii="Sylfaen" w:eastAsia="Sylfaen" w:hAnsi="Sylfaen"/>
          <w:color w:val="000000"/>
          <w:sz w:val="24"/>
          <w:szCs w:val="24"/>
          <w:lang w:val="ka-GE"/>
        </w:rPr>
        <w:t>:</w:t>
      </w:r>
    </w:p>
    <w:p w:rsidR="005D4012" w:rsidRPr="007A6D74" w:rsidRDefault="0047299F" w:rsidP="00206B05">
      <w:pPr>
        <w:ind w:firstLine="284"/>
        <w:rPr>
          <w:rFonts w:ascii="Sylfaen" w:eastAsia="Sylfaen" w:hAnsi="Sylfaen"/>
          <w:color w:val="000000"/>
          <w:sz w:val="24"/>
          <w:szCs w:val="24"/>
          <w:lang w:val="ka-GE"/>
        </w:rPr>
      </w:pPr>
      <w:r w:rsidRPr="007A6D74">
        <w:rPr>
          <w:rFonts w:ascii="Sylfaen" w:eastAsia="Sylfaen" w:hAnsi="Sylfaen"/>
          <w:color w:val="000000"/>
          <w:sz w:val="24"/>
          <w:szCs w:val="24"/>
          <w:lang w:val="ka-GE"/>
        </w:rPr>
        <w:t>ა)</w:t>
      </w:r>
      <w:r w:rsidR="00C623D7" w:rsidRPr="007A6D74">
        <w:rPr>
          <w:rFonts w:ascii="Sylfaen" w:eastAsia="Sylfaen" w:hAnsi="Sylfaen"/>
          <w:color w:val="000000"/>
          <w:sz w:val="24"/>
          <w:szCs w:val="24"/>
          <w:lang w:val="ka-GE"/>
        </w:rPr>
        <w:t xml:space="preserve"> 1.</w:t>
      </w:r>
      <w:r w:rsidR="00D04661" w:rsidRPr="007A6D74">
        <w:rPr>
          <w:rFonts w:ascii="Sylfaen" w:eastAsia="Sylfaen" w:hAnsi="Sylfaen"/>
          <w:color w:val="000000"/>
          <w:sz w:val="24"/>
          <w:szCs w:val="24"/>
        </w:rPr>
        <w:t>5</w:t>
      </w:r>
      <w:r w:rsidR="00415D3E" w:rsidRPr="007A6D74">
        <w:rPr>
          <w:rFonts w:ascii="Sylfaen" w:eastAsia="Sylfaen" w:hAnsi="Sylfaen"/>
          <w:color w:val="000000"/>
          <w:sz w:val="24"/>
          <w:szCs w:val="24"/>
          <w:lang w:val="ka-GE"/>
        </w:rPr>
        <w:t xml:space="preserve"> პუნქტი</w:t>
      </w:r>
      <w:r w:rsidR="005D4012" w:rsidRPr="007A6D74">
        <w:rPr>
          <w:rFonts w:ascii="Sylfaen" w:eastAsia="Sylfaen" w:hAnsi="Sylfaen"/>
          <w:color w:val="000000"/>
          <w:sz w:val="24"/>
          <w:szCs w:val="24"/>
          <w:lang w:val="ka-GE"/>
        </w:rPr>
        <w:t xml:space="preserve"> ჩამოყალიბდეს შემდეგი რედაქციით:</w:t>
      </w:r>
    </w:p>
    <w:tbl>
      <w:tblPr>
        <w:tblW w:w="10377" w:type="dxa"/>
        <w:tblInd w:w="-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9531"/>
      </w:tblGrid>
      <w:tr w:rsidR="005D4012" w:rsidRPr="007A6D74" w:rsidTr="00805E0D">
        <w:trPr>
          <w:trHeight w:val="262"/>
        </w:trPr>
        <w:tc>
          <w:tcPr>
            <w:tcW w:w="84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7A6D74" w:rsidRDefault="0048670A" w:rsidP="00D04661">
            <w:pPr>
              <w:ind w:hanging="19"/>
              <w:rPr>
                <w:rFonts w:ascii="Sylfaen" w:hAnsi="Sylfaen"/>
              </w:rPr>
            </w:pPr>
            <w:r w:rsidRPr="007A6D74">
              <w:rPr>
                <w:rFonts w:ascii="Sylfaen" w:hAnsi="Sylfaen"/>
                <w:lang w:val="ka-GE"/>
              </w:rPr>
              <w:t xml:space="preserve">  </w:t>
            </w:r>
            <w:r w:rsidR="005D4012" w:rsidRPr="007A6D74">
              <w:rPr>
                <w:rFonts w:ascii="Sylfaen" w:hAnsi="Sylfaen"/>
                <w:lang w:val="ka-GE"/>
              </w:rPr>
              <w:t>„</w:t>
            </w:r>
            <w:r w:rsidR="00C623D7" w:rsidRPr="007A6D74">
              <w:rPr>
                <w:rFonts w:ascii="Sylfaen" w:hAnsi="Sylfaen"/>
                <w:lang w:val="ka-GE"/>
              </w:rPr>
              <w:t>1.</w:t>
            </w:r>
            <w:r w:rsidR="00D04661" w:rsidRPr="007A6D74">
              <w:rPr>
                <w:rFonts w:ascii="Sylfaen" w:hAnsi="Sylfaen"/>
              </w:rPr>
              <w:t>5</w:t>
            </w:r>
          </w:p>
        </w:tc>
        <w:tc>
          <w:tcPr>
            <w:tcW w:w="953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7A6D74" w:rsidRDefault="00D04661" w:rsidP="005D4012">
            <w:pPr>
              <w:jc w:val="both"/>
              <w:rPr>
                <w:rFonts w:ascii="Sylfaen" w:hAnsi="Sylfaen"/>
              </w:rPr>
            </w:pP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შრომისა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დასაქმების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სისტემის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რეფორმების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პროგრამა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(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პროგრამული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კოდი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27 05)</w:t>
            </w:r>
          </w:p>
        </w:tc>
      </w:tr>
      <w:tr w:rsidR="00D04661" w:rsidRPr="007A6D74" w:rsidTr="00805E0D">
        <w:trPr>
          <w:trHeight w:val="262"/>
        </w:trPr>
        <w:tc>
          <w:tcPr>
            <w:tcW w:w="84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4661" w:rsidRPr="007A6D74" w:rsidRDefault="00D04661" w:rsidP="00D04661">
            <w:pPr>
              <w:rPr>
                <w:rFonts w:ascii="Sylfaen" w:hAnsi="Sylfaen"/>
              </w:rPr>
            </w:pPr>
          </w:p>
        </w:tc>
        <w:tc>
          <w:tcPr>
            <w:tcW w:w="953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4661" w:rsidRPr="007A6D74" w:rsidRDefault="00D04661" w:rsidP="00D04661">
            <w:pPr>
              <w:ind w:left="599"/>
              <w:jc w:val="both"/>
              <w:rPr>
                <w:rFonts w:ascii="Sylfaen" w:eastAsia="Sylfaen" w:hAnsi="Sylfaen"/>
                <w:color w:val="000000"/>
              </w:rPr>
            </w:pP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ქვეყანაში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ბაზრის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აქტიური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პოლიტიკისა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დასაქმების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ხელშეწყობის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მომსახურებათა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განვითარებით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/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განხორციელებით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სამუშაოს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მაძიებელთა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კონკურენტუნარიანობის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r w:rsidRPr="007A6D74">
              <w:rPr>
                <w:rFonts w:ascii="Sylfaen" w:eastAsia="Sylfaen" w:hAnsi="Sylfaen"/>
                <w:color w:val="000000"/>
                <w:lang w:val="ka-GE"/>
              </w:rPr>
              <w:t>გაზრდა</w:t>
            </w:r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ამ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გზით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r w:rsidRPr="007A6D74">
              <w:rPr>
                <w:rFonts w:ascii="Sylfaen" w:eastAsia="Sylfaen" w:hAnsi="Sylfaen"/>
                <w:color w:val="000000"/>
                <w:lang w:val="ka-GE"/>
              </w:rPr>
              <w:t xml:space="preserve">მათი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დასაქმების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ხელშეწყობა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; 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სამუშაოს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მაძიებელთა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რეგისტრაცია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მათთვის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კონსულტაციის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გაწევა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მომსახურებების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განვითარება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შეზღუდული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შესაძლებლობისა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სპეციალური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საჭიროების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მქონე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პირთა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შორის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ქალთა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დასაქმების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ხელშეწყობა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სამუშაოს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მაძიებელთა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ბაზ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ა</w:t>
            </w:r>
            <w:r w:rsidRPr="007A6D74">
              <w:rPr>
                <w:rFonts w:ascii="Sylfaen" w:eastAsia="Sylfaen" w:hAnsi="Sylfaen"/>
                <w:color w:val="000000"/>
              </w:rPr>
              <w:t>რ</w:t>
            </w:r>
            <w:r w:rsidRPr="007A6D74">
              <w:rPr>
                <w:rFonts w:ascii="Sylfaen" w:eastAsia="Sylfaen" w:hAnsi="Sylfaen"/>
                <w:color w:val="000000"/>
                <w:lang w:val="ka-GE"/>
              </w:rPr>
              <w:t>ზე</w:t>
            </w:r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მოთხოვნად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პროფესიებში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პროფესიული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მომზადება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პროფესიული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გადამზადება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ა</w:t>
            </w:r>
            <w:r w:rsidRPr="007A6D74">
              <w:rPr>
                <w:rFonts w:ascii="Sylfaen" w:eastAsia="Sylfaen" w:hAnsi="Sylfaen"/>
                <w:color w:val="000000"/>
                <w:lang w:val="ka-GE"/>
              </w:rPr>
              <w:t>ნ</w:t>
            </w:r>
            <w:r w:rsidRPr="007A6D74">
              <w:rPr>
                <w:rFonts w:ascii="Sylfaen" w:eastAsia="Sylfaen" w:hAnsi="Sylfaen"/>
                <w:color w:val="000000"/>
              </w:rPr>
              <w:t>/</w:t>
            </w:r>
            <w:r w:rsidRPr="007A6D74">
              <w:rPr>
                <w:rFonts w:ascii="Sylfaen" w:eastAsia="Sylfaen" w:hAnsi="Sylfaen"/>
                <w:color w:val="000000"/>
                <w:lang w:val="ka-GE"/>
              </w:rPr>
              <w:t>დ</w:t>
            </w:r>
            <w:r w:rsidRPr="007A6D74">
              <w:rPr>
                <w:rFonts w:ascii="Sylfaen" w:eastAsia="Sylfaen" w:hAnsi="Sylfaen"/>
                <w:color w:val="000000"/>
              </w:rPr>
              <w:t xml:space="preserve">ა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სამუშაო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ადგილებზე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შემდგომი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სტაჟირებითა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საკვანძო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კომპეტენციების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განვითარებით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მათი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კონკურენტუნარიანობის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r w:rsidRPr="007A6D74">
              <w:rPr>
                <w:rFonts w:ascii="Sylfaen" w:eastAsia="Sylfaen" w:hAnsi="Sylfaen"/>
                <w:color w:val="000000"/>
                <w:lang w:val="ka-GE"/>
              </w:rPr>
              <w:t>გაზრდა</w:t>
            </w:r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ამ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გზით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სამუშაოს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მაძიებელთა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დასაქმების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ხელშეწყობა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შორის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r w:rsidRPr="007A6D74">
              <w:rPr>
                <w:rFonts w:ascii="Sylfaen" w:eastAsia="Sylfaen" w:hAnsi="Sylfaen"/>
                <w:color w:val="000000"/>
                <w:lang w:val="ka-GE"/>
              </w:rPr>
              <w:t xml:space="preserve">ამ პროცესში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ქალთა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მონაწილეობის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უპირატესობის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გათვალისწინები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თ</w:t>
            </w:r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ბაზარზე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კანონმდებლობისა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უსაფრთხოების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დაცვის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კუთხით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არსებული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მდგომარეობის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შესწავლა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;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მოქმედი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ობიექტების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ინსპ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ე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ქტირება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r w:rsidRPr="007A6D74">
              <w:rPr>
                <w:rFonts w:ascii="Sylfaen" w:eastAsia="Sylfaen" w:hAnsi="Sylfaen"/>
                <w:color w:val="000000"/>
                <w:lang w:val="ka-GE"/>
              </w:rPr>
              <w:t xml:space="preserve">საჯარო სამართლის იურიდიული პირის −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ინსპექციის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 xml:space="preserve"> სამსახურის</w:t>
            </w:r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კანონით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განსაზღვრული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მანდატის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ფარგლებში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კანონმდებლობის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უსაფრთხოების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ნორმების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 xml:space="preserve"> დარღვევის</w:t>
            </w:r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იძულებითი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შრომითი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ექსპლუატაციის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 xml:space="preserve"> </w:t>
            </w:r>
            <w:r w:rsidRPr="007A6D74">
              <w:rPr>
                <w:rFonts w:ascii="Sylfaen" w:eastAsia="Sylfaen" w:hAnsi="Sylfaen"/>
                <w:color w:val="000000"/>
              </w:rPr>
              <w:t>(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ტრეფიკინგი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ს</w:t>
            </w:r>
            <w:r w:rsidRPr="007A6D74">
              <w:rPr>
                <w:rFonts w:ascii="Sylfaen" w:eastAsia="Sylfaen" w:hAnsi="Sylfaen"/>
                <w:color w:val="000000"/>
              </w:rPr>
              <w:t xml:space="preserve">)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გამო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სა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ვლენად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განსაზღვრული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ღონისძიებების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ეფექტი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ანი</w:t>
            </w:r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r w:rsidRPr="007A6D74">
              <w:rPr>
                <w:rFonts w:ascii="Sylfaen" w:eastAsia="Sylfaen" w:hAnsi="Sylfaen"/>
                <w:color w:val="000000"/>
                <w:lang w:val="ka-GE"/>
              </w:rPr>
              <w:t>განხორციელების</w:t>
            </w:r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ზედამხედველობ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ის</w:t>
            </w:r>
            <w:r w:rsidRPr="007A6D74">
              <w:rPr>
                <w:rFonts w:ascii="Sylfaen" w:eastAsia="Sylfaen" w:hAnsi="Sylfaen"/>
                <w:color w:val="000000"/>
              </w:rPr>
              <w:t xml:space="preserve">ა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r w:rsidRPr="007A6D74">
              <w:rPr>
                <w:rFonts w:ascii="Sylfaen" w:eastAsia="Sylfaen" w:hAnsi="Sylfaen"/>
                <w:color w:val="000000"/>
                <w:lang w:val="ka-GE"/>
              </w:rPr>
              <w:t>მართვის</w:t>
            </w:r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ფუნქცი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ებ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r w:rsidRPr="007A6D74">
              <w:rPr>
                <w:rFonts w:ascii="Sylfaen" w:eastAsia="Sylfaen" w:hAnsi="Sylfaen"/>
                <w:color w:val="000000"/>
                <w:lang w:val="ka-GE"/>
              </w:rPr>
              <w:t>შესრულება</w:t>
            </w:r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პირობების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გასაუმჯობესებლად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/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სა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ხვეწ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ად</w:t>
            </w:r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კანონმდებლობისა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საერთაშორისო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სტანდარტების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შესაბამისი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ადმინისტრაციულ-სამართლებრივი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აქტების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შემუშავება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 xml:space="preserve"> და</w:t>
            </w:r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ეფექტიანი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აღსრულება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საფუძველზე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დამსაქმებელსა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დასაქმებულს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შორის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ჯანსაღი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/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სამართლიანი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შრომითი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ურთიერთობების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ხელშეწყობა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</w:p>
          <w:p w:rsidR="00BB3C1C" w:rsidRPr="007A6D74" w:rsidRDefault="00D04661" w:rsidP="00206B05">
            <w:pPr>
              <w:ind w:left="599"/>
              <w:jc w:val="both"/>
              <w:rPr>
                <w:rFonts w:ascii="Sylfaen" w:hAnsi="Sylfaen"/>
                <w:lang w:val="ka-GE"/>
              </w:rPr>
            </w:pPr>
            <w:proofErr w:type="spellStart"/>
            <w:proofErr w:type="gramStart"/>
            <w:r w:rsidRPr="007A6D74">
              <w:rPr>
                <w:rFonts w:ascii="Sylfaen" w:eastAsia="Sylfaen" w:hAnsi="Sylfaen"/>
                <w:color w:val="000000"/>
              </w:rPr>
              <w:t>სოციალურად</w:t>
            </w:r>
            <w:proofErr w:type="spellEnd"/>
            <w:proofErr w:type="gram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დაუცველ</w:t>
            </w:r>
            <w:proofErr w:type="spellEnd"/>
            <w:r w:rsidR="00206B05">
              <w:rPr>
                <w:rFonts w:ascii="Sylfaen" w:eastAsia="Sylfaen" w:hAnsi="Sylfaen"/>
                <w:color w:val="000000"/>
              </w:rPr>
              <w:t>,</w:t>
            </w:r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შრომისუნარიან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პირ</w:t>
            </w:r>
            <w:proofErr w:type="spellEnd"/>
            <w:r w:rsidR="00206B05">
              <w:rPr>
                <w:rFonts w:ascii="Sylfaen" w:eastAsia="Sylfaen" w:hAnsi="Sylfaen"/>
                <w:color w:val="000000"/>
                <w:lang w:val="ka-GE"/>
              </w:rPr>
              <w:t>თა</w:t>
            </w:r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მიმართ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შრომის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ბაზრის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აქტიური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პოლიტიკის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განხორციელება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r w:rsidR="00206B05">
              <w:rPr>
                <w:rFonts w:ascii="Sylfaen" w:eastAsia="Sylfaen" w:hAnsi="Sylfaen"/>
                <w:color w:val="000000"/>
                <w:lang w:val="ka-GE"/>
              </w:rPr>
              <w:t xml:space="preserve">მათი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საზოგადოებრივ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სამუშაოებზე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დასაქმების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ხელშეწყობა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სოციალური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დაცვის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/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დახმარების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უზრუნველყოფა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.</w:t>
            </w:r>
            <w:r w:rsidR="00206B05">
              <w:rPr>
                <w:rFonts w:ascii="Sylfaen" w:eastAsia="Sylfaen" w:hAnsi="Sylfaen"/>
                <w:color w:val="000000"/>
                <w:lang w:val="ka-GE"/>
              </w:rPr>
              <w:t>“;</w:t>
            </w:r>
          </w:p>
        </w:tc>
      </w:tr>
    </w:tbl>
    <w:p w:rsidR="00F17E59" w:rsidRPr="007A6D74" w:rsidRDefault="00F17E59"/>
    <w:p w:rsidR="00F17E59" w:rsidRPr="007A6D74" w:rsidRDefault="00F17E59" w:rsidP="00206B05">
      <w:pPr>
        <w:ind w:firstLine="426"/>
        <w:rPr>
          <w:rFonts w:ascii="Sylfaen" w:eastAsia="Sylfaen" w:hAnsi="Sylfaen"/>
          <w:color w:val="000000"/>
          <w:sz w:val="24"/>
          <w:szCs w:val="24"/>
          <w:lang w:val="ka-GE"/>
        </w:rPr>
      </w:pPr>
      <w:r w:rsidRPr="007A6D74">
        <w:rPr>
          <w:rFonts w:ascii="Sylfaen" w:eastAsia="Sylfaen" w:hAnsi="Sylfaen"/>
          <w:color w:val="000000"/>
          <w:lang w:val="ka-GE"/>
        </w:rPr>
        <w:t>ბ) 2.1 პუნქტი ჩამოყალიბდეს შემდეგი რედაქციით:</w:t>
      </w:r>
    </w:p>
    <w:tbl>
      <w:tblPr>
        <w:tblW w:w="10377" w:type="dxa"/>
        <w:tblInd w:w="-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9531"/>
      </w:tblGrid>
      <w:tr w:rsidR="00F17E59" w:rsidRPr="007A6D74" w:rsidTr="00805E0D">
        <w:trPr>
          <w:trHeight w:val="262"/>
        </w:trPr>
        <w:tc>
          <w:tcPr>
            <w:tcW w:w="84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17E59" w:rsidRPr="007A6D74" w:rsidRDefault="00F17E59" w:rsidP="00D04661">
            <w:pPr>
              <w:rPr>
                <w:rFonts w:ascii="Sylfaen" w:hAnsi="Sylfaen"/>
              </w:rPr>
            </w:pPr>
            <w:r w:rsidRPr="007A6D74">
              <w:rPr>
                <w:rFonts w:ascii="Sylfaen" w:eastAsia="Sylfaen" w:hAnsi="Sylfaen"/>
                <w:color w:val="000000"/>
                <w:lang w:val="ka-GE"/>
              </w:rPr>
              <w:lastRenderedPageBreak/>
              <w:t>„</w:t>
            </w:r>
            <w:r w:rsidRPr="007A6D74">
              <w:rPr>
                <w:rFonts w:ascii="Sylfaen" w:eastAsia="Sylfaen" w:hAnsi="Sylfaen"/>
                <w:color w:val="000000"/>
              </w:rPr>
              <w:t>2.1</w:t>
            </w:r>
          </w:p>
        </w:tc>
        <w:tc>
          <w:tcPr>
            <w:tcW w:w="953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17E59" w:rsidRPr="007A6D74" w:rsidRDefault="00F17E59" w:rsidP="00F17E59">
            <w:pPr>
              <w:jc w:val="both"/>
              <w:rPr>
                <w:rFonts w:ascii="Sylfaen" w:eastAsia="Sylfaen" w:hAnsi="Sylfaen"/>
                <w:color w:val="000000"/>
              </w:rPr>
            </w:pP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საზოგადოებრივი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წესრიგი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საერთაშორისო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თანამშრომლობის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განვითარება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>/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გაღრმავება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(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პროგრამული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კოდი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30 01)</w:t>
            </w:r>
          </w:p>
        </w:tc>
      </w:tr>
      <w:tr w:rsidR="00F17E59" w:rsidRPr="007A6D74" w:rsidTr="00805E0D">
        <w:trPr>
          <w:trHeight w:val="262"/>
        </w:trPr>
        <w:tc>
          <w:tcPr>
            <w:tcW w:w="84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17E59" w:rsidRPr="007A6D74" w:rsidRDefault="00F17E59" w:rsidP="00D04661">
            <w:pPr>
              <w:rPr>
                <w:rFonts w:ascii="Sylfaen" w:eastAsia="Sylfaen" w:hAnsi="Sylfaen"/>
                <w:color w:val="000000"/>
                <w:lang w:val="ka-GE"/>
              </w:rPr>
            </w:pPr>
          </w:p>
        </w:tc>
        <w:tc>
          <w:tcPr>
            <w:tcW w:w="953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17E59" w:rsidRPr="007A6D74" w:rsidRDefault="00F17E59" w:rsidP="00F17E59">
            <w:pPr>
              <w:ind w:left="599"/>
              <w:jc w:val="both"/>
              <w:rPr>
                <w:rFonts w:ascii="Sylfaen" w:eastAsia="Sylfaen" w:hAnsi="Sylfaen"/>
                <w:color w:val="000000"/>
                <w:lang w:val="ka-GE"/>
              </w:rPr>
            </w:pP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პრევენციული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საგამოძიებო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ფუნქციების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გაძლიერება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ეფექტიანი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ანგარიშვალდებული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სამართალდამცავი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უწყების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ჩამოყალიბება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რომელიც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უზრუნველყოფს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დანაშაულის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პრევენციას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დანაშაულზე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სწრაფ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რეაგირებას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საზოგადოებრივ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უსაფრთხოებას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მართლწესრიგსა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ადმინისტრაციულ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სამართალდარღვევათა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ფაქტების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გამოვლენას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ოჯახური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დანაშაულის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ქალთა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მიმართ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ძალადობის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დისკრიმინაციის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ნიშნით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შეუწყნარებლობის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მოტივით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ჩადენილი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დანაშაულის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ტრეფიკინგის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არასრულწლოვანთა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მიერ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/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მიმართ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ჩადენილი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დანაშაულის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ფაქტებზე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დროული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რეაგირებისა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მიმდინარე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გამოძიების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ეფექტიანობის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გაზრდა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უცხო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ქვეყნის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მოქალაქეთა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ან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მოქალაქეობის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არმქონე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იმ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პირთა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განთავსება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რომლებიც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წარადგენენ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განცხადებას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საერთაშორისო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დაცვაზე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კანონიერი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საფუძვლის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გარეშე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მყოფი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უცხოელების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ქვეყნიდან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გაძევების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პროცედურების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განხორციელება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უცხო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ქვეყნებში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უკანონოდ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მყოფი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მოქალაქეების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დაბრუნების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მიზნით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რეადმისიის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შესახებ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შეთანხმებების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აღსრულება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  <w:lang w:val="ka-GE"/>
              </w:rPr>
              <w:t>;</w:t>
            </w:r>
          </w:p>
          <w:p w:rsidR="00F17E59" w:rsidRPr="00206B05" w:rsidRDefault="00F17E59" w:rsidP="00396F42">
            <w:pPr>
              <w:ind w:left="599"/>
              <w:jc w:val="both"/>
              <w:rPr>
                <w:rFonts w:ascii="Sylfaen" w:eastAsia="Sylfaen" w:hAnsi="Sylfaen"/>
                <w:b/>
                <w:color w:val="000000"/>
                <w:lang w:val="ka-GE"/>
              </w:rPr>
            </w:pPr>
            <w:proofErr w:type="spellStart"/>
            <w:proofErr w:type="gramStart"/>
            <w:r w:rsidRPr="007A6D74">
              <w:rPr>
                <w:rFonts w:ascii="Sylfaen" w:eastAsia="Sylfaen" w:hAnsi="Sylfaen"/>
                <w:color w:val="000000"/>
              </w:rPr>
              <w:t>სისტემაში</w:t>
            </w:r>
            <w:proofErr w:type="spellEnd"/>
            <w:proofErr w:type="gram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მომუშავე</w:t>
            </w:r>
            <w:proofErr w:type="spellEnd"/>
            <w:r w:rsidR="00206B05">
              <w:rPr>
                <w:rFonts w:ascii="Sylfaen" w:eastAsia="Sylfaen" w:hAnsi="Sylfaen"/>
                <w:color w:val="000000"/>
                <w:lang w:val="ka-GE"/>
              </w:rPr>
              <w:t xml:space="preserve"> პირთა</w:t>
            </w:r>
            <w:r w:rsidR="00FB3E71">
              <w:rPr>
                <w:rFonts w:ascii="Sylfaen" w:eastAsia="Sylfaen" w:hAnsi="Sylfaen"/>
                <w:color w:val="000000"/>
                <w:lang w:val="ka-GE"/>
              </w:rPr>
              <w:t xml:space="preserve"> </w:t>
            </w:r>
            <w:r w:rsidR="00FB3E71" w:rsidRPr="00FB3E71">
              <w:rPr>
                <w:rFonts w:ascii="Sylfaen" w:eastAsia="Sylfaen" w:hAnsi="Sylfaen"/>
                <w:color w:val="000000"/>
                <w:lang w:val="ka-GE"/>
              </w:rPr>
              <w:t>−</w:t>
            </w:r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206B05">
              <w:rPr>
                <w:rFonts w:ascii="Sylfaen" w:eastAsia="Sylfaen" w:hAnsi="Sylfaen"/>
                <w:color w:val="000000"/>
              </w:rPr>
              <w:t>მოსამსახურეთა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სოციალური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დაცვის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გარანტიების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გაუმჯობესებისა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მათი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მატერიალური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უზრუნველყოფის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ხელშეწყობის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მიზნით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r w:rsidR="00206B05">
              <w:rPr>
                <w:rFonts w:ascii="Sylfaen" w:eastAsia="Sylfaen" w:hAnsi="Sylfaen"/>
                <w:color w:val="000000"/>
                <w:lang w:val="ka-GE"/>
              </w:rPr>
              <w:t xml:space="preserve">ქალაქ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თბილისში</w:t>
            </w:r>
            <w:proofErr w:type="spellEnd"/>
            <w:r w:rsidR="00206B05">
              <w:rPr>
                <w:rFonts w:ascii="Sylfaen" w:eastAsia="Sylfaen" w:hAnsi="Sylfaen"/>
                <w:color w:val="000000"/>
              </w:rPr>
              <w:t xml:space="preserve"> 1 100-</w:t>
            </w:r>
            <w:r w:rsidRPr="007A6D74">
              <w:rPr>
                <w:rFonts w:ascii="Sylfaen" w:eastAsia="Sylfaen" w:hAnsi="Sylfaen"/>
                <w:color w:val="000000"/>
              </w:rPr>
              <w:t>ბინიანი „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პოლიციის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ქალაქის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“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მშენებლობა</w:t>
            </w:r>
            <w:proofErr w:type="spellEnd"/>
            <w:r w:rsidR="00396F42">
              <w:rPr>
                <w:rFonts w:ascii="Sylfaen" w:eastAsia="Sylfaen" w:hAnsi="Sylfaen"/>
                <w:color w:val="000000"/>
                <w:lang w:val="ka-GE"/>
              </w:rPr>
              <w:t>.</w:t>
            </w:r>
            <w:r w:rsidR="00D853F1">
              <w:rPr>
                <w:rFonts w:ascii="Sylfaen" w:eastAsia="Sylfaen" w:hAnsi="Sylfaen"/>
                <w:color w:val="000000"/>
                <w:lang w:val="ka-GE"/>
              </w:rPr>
              <w:t>“</w:t>
            </w:r>
            <w:r w:rsidR="00396F42">
              <w:rPr>
                <w:rFonts w:ascii="Sylfaen" w:eastAsia="Sylfaen" w:hAnsi="Sylfaen"/>
                <w:color w:val="000000"/>
                <w:lang w:val="ka-GE"/>
              </w:rPr>
              <w:t>;</w:t>
            </w:r>
          </w:p>
        </w:tc>
      </w:tr>
    </w:tbl>
    <w:p w:rsidR="00F17E59" w:rsidRPr="007A6D74" w:rsidRDefault="00F17E59" w:rsidP="00D04661">
      <w:pPr>
        <w:rPr>
          <w:rFonts w:ascii="Sylfaen" w:eastAsia="Sylfaen" w:hAnsi="Sylfaen"/>
          <w:color w:val="000000"/>
          <w:sz w:val="24"/>
          <w:szCs w:val="24"/>
          <w:lang w:val="ka-GE"/>
        </w:rPr>
      </w:pPr>
    </w:p>
    <w:p w:rsidR="00D04661" w:rsidRPr="007A6D74" w:rsidRDefault="00BB3C1C" w:rsidP="00D04661">
      <w:pPr>
        <w:rPr>
          <w:rFonts w:ascii="Sylfaen" w:eastAsia="Sylfaen" w:hAnsi="Sylfaen"/>
          <w:color w:val="000000"/>
          <w:sz w:val="24"/>
          <w:szCs w:val="24"/>
          <w:lang w:val="ka-GE"/>
        </w:rPr>
      </w:pPr>
      <w:r w:rsidRPr="007A6D74">
        <w:rPr>
          <w:rFonts w:ascii="Sylfaen" w:eastAsia="Sylfaen" w:hAnsi="Sylfaen"/>
          <w:color w:val="000000"/>
          <w:sz w:val="24"/>
          <w:szCs w:val="24"/>
          <w:lang w:val="ka-GE"/>
        </w:rPr>
        <w:t>გ</w:t>
      </w:r>
      <w:r w:rsidR="0047299F" w:rsidRPr="007A6D74">
        <w:rPr>
          <w:rFonts w:ascii="Sylfaen" w:eastAsia="Sylfaen" w:hAnsi="Sylfaen"/>
          <w:color w:val="000000"/>
          <w:sz w:val="24"/>
          <w:szCs w:val="24"/>
          <w:lang w:val="ka-GE"/>
        </w:rPr>
        <w:t>)</w:t>
      </w:r>
      <w:r w:rsidR="00D04661" w:rsidRPr="007A6D74">
        <w:rPr>
          <w:rFonts w:ascii="Sylfaen" w:eastAsia="Sylfaen" w:hAnsi="Sylfaen"/>
          <w:color w:val="000000"/>
          <w:sz w:val="24"/>
          <w:szCs w:val="24"/>
          <w:lang w:val="ka-GE"/>
        </w:rPr>
        <w:t xml:space="preserve"> 2.7 პუნქტი ჩამოყალიბდეს შემდეგი რედაქციით:</w:t>
      </w:r>
    </w:p>
    <w:tbl>
      <w:tblPr>
        <w:tblW w:w="5271" w:type="pct"/>
        <w:tblInd w:w="-5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9642"/>
      </w:tblGrid>
      <w:tr w:rsidR="00D04661" w:rsidRPr="007A6D74" w:rsidTr="0042218D">
        <w:trPr>
          <w:trHeight w:val="262"/>
        </w:trPr>
        <w:tc>
          <w:tcPr>
            <w:tcW w:w="38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4661" w:rsidRPr="007A6D74" w:rsidRDefault="00D04661" w:rsidP="00D04661">
            <w:pPr>
              <w:ind w:hanging="19"/>
              <w:rPr>
                <w:rFonts w:ascii="Sylfaen" w:hAnsi="Sylfaen"/>
                <w:sz w:val="24"/>
                <w:szCs w:val="24"/>
              </w:rPr>
            </w:pPr>
            <w:r w:rsidRPr="007A6D74">
              <w:rPr>
                <w:rFonts w:ascii="Sylfaen" w:hAnsi="Sylfaen"/>
                <w:sz w:val="24"/>
                <w:szCs w:val="24"/>
                <w:lang w:val="ka-GE"/>
              </w:rPr>
              <w:t xml:space="preserve">  „</w:t>
            </w:r>
            <w:r w:rsidRPr="007A6D74">
              <w:rPr>
                <w:rFonts w:ascii="Sylfaen" w:hAnsi="Sylfaen"/>
                <w:lang w:val="ka-GE"/>
              </w:rPr>
              <w:t>2.7</w:t>
            </w:r>
          </w:p>
        </w:tc>
        <w:tc>
          <w:tcPr>
            <w:tcW w:w="461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4661" w:rsidRPr="007A6D74" w:rsidRDefault="00D04661" w:rsidP="00F17E59">
            <w:pPr>
              <w:jc w:val="both"/>
              <w:rPr>
                <w:rFonts w:ascii="Sylfaen" w:hAnsi="Sylfaen"/>
              </w:rPr>
            </w:pP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სახელმწიფო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საზღვრის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დაცვა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(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პროგრამული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კოდი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30 02)</w:t>
            </w:r>
          </w:p>
        </w:tc>
      </w:tr>
      <w:tr w:rsidR="00D04661" w:rsidRPr="007A6D74" w:rsidTr="0042218D">
        <w:trPr>
          <w:trHeight w:val="262"/>
        </w:trPr>
        <w:tc>
          <w:tcPr>
            <w:tcW w:w="381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4661" w:rsidRPr="007A6D74" w:rsidRDefault="00D04661" w:rsidP="00D04661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61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4661" w:rsidRPr="007A6D74" w:rsidRDefault="00D04661" w:rsidP="00F17E59">
            <w:pPr>
              <w:ind w:left="599"/>
              <w:jc w:val="both"/>
              <w:rPr>
                <w:rFonts w:ascii="Sylfaen" w:eastAsia="Sylfaen" w:hAnsi="Sylfaen"/>
                <w:color w:val="000000"/>
              </w:rPr>
            </w:pP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სახელმწიფო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საზღვარზე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სასაზღვრო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ზოლში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სასაზღვრო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ზონაში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საზღვაო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სივრცეში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იურისდიქციისადმი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დაქვემდებარებულ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გემებზე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კანონმდებლობის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შესაბამისად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კანონსაწინააღმდეგო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ქმედებათა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პრევენცია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გამოვლენა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აღკვეთა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მთელ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ტერიტორიაზე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სამაშველო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ოპერაციების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განხორციელება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ადამიანთა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სიცოცხლისა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ქონების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გადასარჩენად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საზღვაო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სივრცეში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მისი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სუვერენული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უფლებების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დაცვა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r w:rsidRPr="007A6D74">
              <w:rPr>
                <w:rFonts w:ascii="Sylfaen" w:eastAsia="Sylfaen" w:hAnsi="Sylfaen"/>
                <w:color w:val="000000"/>
              </w:rPr>
              <w:br/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lastRenderedPageBreak/>
              <w:t>ზღვაოსნობისა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ნაოსნობის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უსაფრთხოების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უზრუნველყოფა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ნაოსნობის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წესების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დაცვის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კონტროლი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</w:p>
          <w:p w:rsidR="00D04661" w:rsidRPr="007A6D74" w:rsidRDefault="00D04661" w:rsidP="00F17E59">
            <w:pPr>
              <w:ind w:left="599"/>
              <w:jc w:val="both"/>
              <w:rPr>
                <w:rFonts w:ascii="Sylfaen" w:eastAsia="Sylfaen" w:hAnsi="Sylfaen"/>
                <w:color w:val="000000"/>
              </w:rPr>
            </w:pP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საქართველოს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შინაგან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საქმეთა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სამინისტროს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სახელმწიფო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საქვეუწყებო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დაწესებულების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−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სასაზღვრო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პოლიციის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სტრუქტურული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ერთეულების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,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რეგიონული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სამმართველოებისა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სასაზღვრო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სექტორების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ეფექტიანი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ფუნქციონირება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</w:p>
          <w:p w:rsidR="00D04661" w:rsidRPr="007A6D74" w:rsidRDefault="00D04661" w:rsidP="00F17E59">
            <w:pPr>
              <w:ind w:left="599"/>
              <w:jc w:val="both"/>
              <w:rPr>
                <w:rFonts w:ascii="Sylfaen" w:eastAsia="Sylfaen" w:hAnsi="Sylfaen"/>
                <w:color w:val="000000"/>
              </w:rPr>
            </w:pP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სასაზღვრო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პოლიციის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საზღვაო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ფლოტის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მცირე</w:t>
            </w:r>
            <w:proofErr w:type="spellEnd"/>
            <w:r w:rsidR="00206B05">
              <w:rPr>
                <w:rFonts w:ascii="Sylfaen" w:eastAsia="Sylfaen" w:hAnsi="Sylfaen"/>
                <w:color w:val="000000"/>
                <w:lang w:val="ka-GE"/>
              </w:rPr>
              <w:t>,</w:t>
            </w:r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სწრაფმავალი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206B05" w:rsidRPr="007A6D74">
              <w:rPr>
                <w:rFonts w:ascii="Sylfaen" w:eastAsia="Sylfaen" w:hAnsi="Sylfaen"/>
                <w:color w:val="000000"/>
              </w:rPr>
              <w:t>მცურავი</w:t>
            </w:r>
            <w:proofErr w:type="spellEnd"/>
            <w:r w:rsidR="00206B05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საშუალებების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განახლება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;</w:t>
            </w:r>
          </w:p>
          <w:p w:rsidR="00D04661" w:rsidRPr="00206B05" w:rsidRDefault="00D04661" w:rsidP="00206B05">
            <w:pPr>
              <w:ind w:left="599"/>
              <w:jc w:val="both"/>
              <w:rPr>
                <w:rFonts w:ascii="Sylfaen" w:eastAsia="Sylfaen" w:hAnsi="Sylfaen"/>
                <w:color w:val="000000"/>
                <w:lang w:val="ka-GE"/>
              </w:rPr>
            </w:pPr>
            <w:proofErr w:type="spellStart"/>
            <w:proofErr w:type="gramStart"/>
            <w:r w:rsidRPr="007A6D74">
              <w:rPr>
                <w:rFonts w:ascii="Sylfaen" w:eastAsia="Sylfaen" w:hAnsi="Sylfaen"/>
                <w:color w:val="000000"/>
              </w:rPr>
              <w:t>სასაზღვრო</w:t>
            </w:r>
            <w:proofErr w:type="spellEnd"/>
            <w:proofErr w:type="gram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პოლიციის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ხანდაზმული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საჰაერო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ფლოტის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მოდერნიზება-სტანდარტიზება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>.“</w:t>
            </w:r>
            <w:r w:rsidR="00206B05">
              <w:rPr>
                <w:rFonts w:ascii="Sylfaen" w:eastAsia="Sylfaen" w:hAnsi="Sylfaen"/>
                <w:color w:val="000000"/>
                <w:lang w:val="ka-GE"/>
              </w:rPr>
              <w:t>;</w:t>
            </w:r>
          </w:p>
        </w:tc>
      </w:tr>
    </w:tbl>
    <w:p w:rsidR="00BB27E8" w:rsidRPr="007A6D74" w:rsidRDefault="00BB27E8" w:rsidP="00D04661"/>
    <w:p w:rsidR="00947277" w:rsidRPr="007A6D74" w:rsidRDefault="007C448D" w:rsidP="00947277">
      <w:pPr>
        <w:rPr>
          <w:rFonts w:ascii="Sylfaen" w:eastAsia="Sylfaen" w:hAnsi="Sylfaen"/>
          <w:color w:val="000000"/>
          <w:sz w:val="24"/>
          <w:szCs w:val="24"/>
          <w:lang w:val="ka-GE"/>
        </w:rPr>
      </w:pPr>
      <w:r>
        <w:rPr>
          <w:rFonts w:ascii="Sylfaen" w:eastAsia="Sylfaen" w:hAnsi="Sylfaen"/>
          <w:color w:val="000000"/>
          <w:sz w:val="24"/>
          <w:szCs w:val="24"/>
          <w:lang w:val="ka-GE"/>
        </w:rPr>
        <w:t>დ) 10.1.14 პუნქტის შემდეგ</w:t>
      </w:r>
      <w:r w:rsidR="00947277" w:rsidRPr="007A6D74">
        <w:rPr>
          <w:rFonts w:ascii="Sylfaen" w:eastAsia="Sylfaen" w:hAnsi="Sylfaen"/>
          <w:color w:val="000000"/>
          <w:sz w:val="24"/>
          <w:szCs w:val="24"/>
          <w:lang w:val="ka-GE"/>
        </w:rPr>
        <w:t xml:space="preserve"> დაემატოს შემდეგი </w:t>
      </w:r>
      <w:r>
        <w:rPr>
          <w:rFonts w:ascii="Sylfaen" w:eastAsia="Sylfaen" w:hAnsi="Sylfaen"/>
          <w:color w:val="000000"/>
          <w:sz w:val="24"/>
          <w:szCs w:val="24"/>
          <w:lang w:val="ka-GE"/>
        </w:rPr>
        <w:t xml:space="preserve">შინაარსის </w:t>
      </w:r>
      <w:r w:rsidRPr="007A6D74">
        <w:rPr>
          <w:rFonts w:ascii="Sylfaen" w:eastAsia="Sylfaen" w:hAnsi="Sylfaen"/>
          <w:color w:val="000000"/>
          <w:sz w:val="24"/>
          <w:szCs w:val="24"/>
          <w:lang w:val="ka-GE"/>
        </w:rPr>
        <w:t>10.1.15 პუნქტი</w:t>
      </w:r>
      <w:r>
        <w:rPr>
          <w:rFonts w:ascii="Sylfaen" w:eastAsia="Sylfaen" w:hAnsi="Sylfaen"/>
          <w:color w:val="000000"/>
          <w:sz w:val="24"/>
          <w:szCs w:val="24"/>
          <w:lang w:val="ka-GE"/>
        </w:rPr>
        <w:t>:</w:t>
      </w:r>
    </w:p>
    <w:tbl>
      <w:tblPr>
        <w:tblW w:w="10467" w:type="dxa"/>
        <w:tblInd w:w="-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"/>
        <w:gridCol w:w="9455"/>
      </w:tblGrid>
      <w:tr w:rsidR="00947277" w:rsidRPr="007A6D74" w:rsidTr="00805E0D">
        <w:trPr>
          <w:trHeight w:val="262"/>
        </w:trPr>
        <w:tc>
          <w:tcPr>
            <w:tcW w:w="101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47277" w:rsidRPr="007A6D74" w:rsidRDefault="00947277" w:rsidP="00947277">
            <w:pPr>
              <w:ind w:hanging="19"/>
              <w:rPr>
                <w:rFonts w:ascii="Sylfaen" w:hAnsi="Sylfaen"/>
              </w:rPr>
            </w:pPr>
            <w:r w:rsidRPr="007A6D74">
              <w:rPr>
                <w:rFonts w:ascii="Sylfaen" w:hAnsi="Sylfaen"/>
                <w:lang w:val="ka-GE"/>
              </w:rPr>
              <w:t xml:space="preserve"> „10.1.15</w:t>
            </w:r>
          </w:p>
        </w:tc>
        <w:tc>
          <w:tcPr>
            <w:tcW w:w="945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47277" w:rsidRPr="007A6D74" w:rsidRDefault="00947277" w:rsidP="00F17E59">
            <w:pPr>
              <w:jc w:val="both"/>
              <w:rPr>
                <w:rFonts w:ascii="Sylfaen" w:hAnsi="Sylfaen"/>
              </w:rPr>
            </w:pP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სასოფლო-სამეურნეო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დანიშნულების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მიწის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ნაკვეთების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მესაკუთრეთა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ხელშეწყობის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სახელმწიფო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პროგრამა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(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პროგრამული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b/>
                <w:color w:val="000000"/>
              </w:rPr>
              <w:t>კოდი</w:t>
            </w:r>
            <w:proofErr w:type="spellEnd"/>
            <w:r w:rsidRPr="007A6D74">
              <w:rPr>
                <w:rFonts w:ascii="Sylfaen" w:eastAsia="Sylfaen" w:hAnsi="Sylfaen"/>
                <w:b/>
                <w:color w:val="000000"/>
              </w:rPr>
              <w:t xml:space="preserve"> 31 05 15)</w:t>
            </w:r>
          </w:p>
        </w:tc>
      </w:tr>
      <w:tr w:rsidR="00947277" w:rsidRPr="007A6D74" w:rsidTr="00805E0D">
        <w:trPr>
          <w:trHeight w:val="262"/>
        </w:trPr>
        <w:tc>
          <w:tcPr>
            <w:tcW w:w="101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47277" w:rsidRPr="007A6D74" w:rsidRDefault="00947277" w:rsidP="003D1072">
            <w:pPr>
              <w:rPr>
                <w:rFonts w:ascii="Sylfaen" w:hAnsi="Sylfaen"/>
              </w:rPr>
            </w:pPr>
          </w:p>
        </w:tc>
        <w:tc>
          <w:tcPr>
            <w:tcW w:w="945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47277" w:rsidRPr="007A6D74" w:rsidRDefault="00206B05" w:rsidP="00F17E59">
            <w:pPr>
              <w:ind w:left="599"/>
              <w:jc w:val="both"/>
              <w:rPr>
                <w:rFonts w:ascii="Sylfaen" w:eastAsia="Sylfaen" w:hAnsi="Sylfaen"/>
                <w:color w:val="000000"/>
              </w:rPr>
            </w:pPr>
            <w:proofErr w:type="spellStart"/>
            <w:r>
              <w:rPr>
                <w:rFonts w:ascii="Sylfaen" w:eastAsia="Sylfaen" w:hAnsi="Sylfaen"/>
                <w:color w:val="000000"/>
              </w:rPr>
              <w:t>სოფლის</w:t>
            </w:r>
            <w:proofErr w:type="spellEnd"/>
            <w:r w:rsidR="00D853F1">
              <w:rPr>
                <w:rFonts w:ascii="Sylfaen" w:eastAsia="Sylfaen" w:hAnsi="Sylfaen"/>
                <w:color w:val="000000"/>
                <w:lang w:val="ka-GE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მეურნეო</w:t>
            </w:r>
            <w:proofErr w:type="spellEnd"/>
            <w:r>
              <w:rPr>
                <w:rFonts w:ascii="Sylfaen" w:eastAsia="Sylfaen" w:hAnsi="Sylfaen"/>
                <w:color w:val="000000"/>
                <w:lang w:val="ka-GE"/>
              </w:rPr>
              <w:t>ბის</w:t>
            </w:r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პროდუქციის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პირველადი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წარმოების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ხელშეწყობა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r>
              <w:rPr>
                <w:rFonts w:ascii="Sylfaen" w:eastAsia="Sylfaen" w:hAnsi="Sylfaen"/>
                <w:color w:val="000000"/>
                <w:lang w:val="ka-GE"/>
              </w:rPr>
              <w:t xml:space="preserve">საჯარო სამართლის იურიდიულ პირში </w:t>
            </w:r>
            <w:r w:rsidRPr="00206B05">
              <w:rPr>
                <w:rFonts w:ascii="Sylfaen" w:eastAsia="Sylfaen" w:hAnsi="Sylfaen"/>
                <w:color w:val="000000"/>
                <w:lang w:val="ka-GE"/>
              </w:rPr>
              <w:t>−</w:t>
            </w:r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საჯარო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რეესტრის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ეროვნულ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სააგენტოში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რეგისტრირებული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სასოფლო-სამეურნეო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დანიშნულების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მიწის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ნაკვეთების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color w:val="000000"/>
              </w:rPr>
              <w:t>მესაკუთრე</w:t>
            </w:r>
            <w:proofErr w:type="spellEnd"/>
            <w:r>
              <w:rPr>
                <w:rFonts w:ascii="Sylfaen" w:eastAsia="Sylfaen" w:hAnsi="Sylfaen"/>
                <w:color w:val="000000"/>
                <w:lang w:val="ka-GE"/>
              </w:rPr>
              <w:t>თა</w:t>
            </w:r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color w:val="000000"/>
              </w:rPr>
              <w:t>სტიმულირებ</w:t>
            </w:r>
            <w:r w:rsidR="00947277" w:rsidRPr="007A6D74">
              <w:rPr>
                <w:rFonts w:ascii="Sylfaen" w:eastAsia="Sylfaen" w:hAnsi="Sylfaen"/>
                <w:color w:val="000000"/>
              </w:rPr>
              <w:t>ით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>;</w:t>
            </w:r>
          </w:p>
          <w:p w:rsidR="00947277" w:rsidRPr="007A6D74" w:rsidRDefault="00206B05" w:rsidP="00206B05">
            <w:pPr>
              <w:ind w:left="599"/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eastAsia="Sylfaen" w:hAnsi="Sylfaen"/>
                <w:color w:val="000000"/>
              </w:rPr>
              <w:t>სოფლ</w:t>
            </w:r>
            <w:proofErr w:type="spellEnd"/>
            <w:r>
              <w:rPr>
                <w:rFonts w:ascii="Sylfaen" w:eastAsia="Sylfaen" w:hAnsi="Sylfaen"/>
                <w:color w:val="000000"/>
                <w:lang w:val="ka-GE"/>
              </w:rPr>
              <w:t>ის</w:t>
            </w:r>
            <w:r w:rsidR="00D853F1">
              <w:rPr>
                <w:rFonts w:ascii="Sylfaen" w:eastAsia="Sylfaen" w:hAnsi="Sylfaen"/>
                <w:color w:val="000000"/>
                <w:lang w:val="ka-GE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მეურნეო</w:t>
            </w:r>
            <w:proofErr w:type="spellEnd"/>
            <w:r>
              <w:rPr>
                <w:rFonts w:ascii="Sylfaen" w:eastAsia="Sylfaen" w:hAnsi="Sylfaen"/>
                <w:color w:val="000000"/>
                <w:lang w:val="ka-GE"/>
              </w:rPr>
              <w:t>ბის</w:t>
            </w:r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პროდუქციის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პირველადი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წარმოების</w:t>
            </w:r>
            <w:proofErr w:type="spellEnd"/>
            <w:r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Pr="007A6D74">
              <w:rPr>
                <w:rFonts w:ascii="Sylfaen" w:eastAsia="Sylfaen" w:hAnsi="Sylfaen"/>
                <w:color w:val="000000"/>
              </w:rPr>
              <w:t>ხელშეწყობა</w:t>
            </w:r>
            <w:proofErr w:type="spellEnd"/>
            <w:r>
              <w:rPr>
                <w:rFonts w:ascii="Sylfaen" w:eastAsia="Sylfaen" w:hAnsi="Sylfaen"/>
                <w:color w:val="000000"/>
                <w:lang w:val="ka-GE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სასოფლო</w:t>
            </w:r>
            <w:r>
              <w:rPr>
                <w:rFonts w:ascii="Sylfaen" w:eastAsia="Sylfaen" w:hAnsi="Sylfaen"/>
                <w:color w:val="000000"/>
              </w:rPr>
              <w:t>-</w:t>
            </w:r>
            <w:r w:rsidR="00947277" w:rsidRPr="007A6D74">
              <w:rPr>
                <w:rFonts w:ascii="Sylfaen" w:eastAsia="Sylfaen" w:hAnsi="Sylfaen"/>
                <w:color w:val="000000"/>
              </w:rPr>
              <w:t>სამეურნეო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საქმიანობის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განხორციელებისთვის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საჭირო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საქონლის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ან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>/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და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მიწის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ნაკვეთ</w:t>
            </w:r>
            <w:proofErr w:type="spellEnd"/>
            <w:r w:rsidR="00D853F1">
              <w:rPr>
                <w:rFonts w:ascii="Sylfaen" w:eastAsia="Sylfaen" w:hAnsi="Sylfaen"/>
                <w:color w:val="000000"/>
                <w:lang w:val="ka-GE"/>
              </w:rPr>
              <w:t>ებ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ის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აგროტექნიკური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დამუშავებისთვის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მომსახურების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 w:rsidR="00947277" w:rsidRPr="007A6D74">
              <w:rPr>
                <w:rFonts w:ascii="Sylfaen" w:eastAsia="Sylfaen" w:hAnsi="Sylfaen"/>
                <w:color w:val="000000"/>
              </w:rPr>
              <w:t>ღირებულების</w:t>
            </w:r>
            <w:proofErr w:type="spellEnd"/>
            <w:r w:rsidR="00947277" w:rsidRPr="007A6D74">
              <w:rPr>
                <w:rFonts w:ascii="Sylfaen" w:eastAsia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eastAsia="Sylfaen" w:hAnsi="Sylfaen"/>
                <w:color w:val="000000"/>
              </w:rPr>
              <w:t>სუბსიდირები</w:t>
            </w:r>
            <w:proofErr w:type="spellEnd"/>
            <w:r w:rsidR="00D853F1">
              <w:rPr>
                <w:rFonts w:ascii="Sylfaen" w:eastAsia="Sylfaen" w:hAnsi="Sylfaen"/>
                <w:color w:val="000000"/>
                <w:lang w:val="ka-GE"/>
              </w:rPr>
              <w:t>თ</w:t>
            </w:r>
            <w:r w:rsidR="00947277" w:rsidRPr="007A6D74">
              <w:rPr>
                <w:rFonts w:ascii="Sylfaen" w:eastAsia="Sylfaen" w:hAnsi="Sylfaen"/>
                <w:color w:val="000000"/>
              </w:rPr>
              <w:t>.“.</w:t>
            </w:r>
          </w:p>
        </w:tc>
      </w:tr>
    </w:tbl>
    <w:p w:rsidR="00947277" w:rsidRPr="007552C0" w:rsidRDefault="00947277" w:rsidP="00D04661"/>
    <w:sectPr w:rsidR="00947277" w:rsidRPr="007552C0" w:rsidSect="00D36D97">
      <w:footerReference w:type="default" r:id="rId6"/>
      <w:pgSz w:w="12240" w:h="15840"/>
      <w:pgMar w:top="810" w:right="900" w:bottom="1440" w:left="1440" w:header="720" w:footer="720" w:gutter="0"/>
      <w:pgNumType w:start="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068" w:rsidRDefault="00E60068" w:rsidP="007552C0">
      <w:pPr>
        <w:spacing w:after="0" w:line="240" w:lineRule="auto"/>
      </w:pPr>
      <w:r>
        <w:separator/>
      </w:r>
    </w:p>
  </w:endnote>
  <w:endnote w:type="continuationSeparator" w:id="0">
    <w:p w:rsidR="00E60068" w:rsidRDefault="00E60068" w:rsidP="0075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205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2C0" w:rsidRDefault="007552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D9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552C0" w:rsidRDefault="007552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068" w:rsidRDefault="00E60068" w:rsidP="007552C0">
      <w:pPr>
        <w:spacing w:after="0" w:line="240" w:lineRule="auto"/>
      </w:pPr>
      <w:r>
        <w:separator/>
      </w:r>
    </w:p>
  </w:footnote>
  <w:footnote w:type="continuationSeparator" w:id="0">
    <w:p w:rsidR="00E60068" w:rsidRDefault="00E60068" w:rsidP="00755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12"/>
    <w:rsid w:val="00000706"/>
    <w:rsid w:val="000E68C7"/>
    <w:rsid w:val="00111B70"/>
    <w:rsid w:val="001209D9"/>
    <w:rsid w:val="00146579"/>
    <w:rsid w:val="001A3994"/>
    <w:rsid w:val="001D0978"/>
    <w:rsid w:val="001E1338"/>
    <w:rsid w:val="00206B05"/>
    <w:rsid w:val="0025042E"/>
    <w:rsid w:val="00283793"/>
    <w:rsid w:val="002956D0"/>
    <w:rsid w:val="00323D08"/>
    <w:rsid w:val="00347B18"/>
    <w:rsid w:val="00396F42"/>
    <w:rsid w:val="00415D3E"/>
    <w:rsid w:val="0042218D"/>
    <w:rsid w:val="00442455"/>
    <w:rsid w:val="0047299F"/>
    <w:rsid w:val="0048670A"/>
    <w:rsid w:val="004F1969"/>
    <w:rsid w:val="005716D8"/>
    <w:rsid w:val="005C14E4"/>
    <w:rsid w:val="005D4012"/>
    <w:rsid w:val="00687BC8"/>
    <w:rsid w:val="006E0A61"/>
    <w:rsid w:val="0070177B"/>
    <w:rsid w:val="00730D5C"/>
    <w:rsid w:val="007552C0"/>
    <w:rsid w:val="00797DD4"/>
    <w:rsid w:val="007A6D74"/>
    <w:rsid w:val="007C448D"/>
    <w:rsid w:val="00805E0D"/>
    <w:rsid w:val="00823698"/>
    <w:rsid w:val="008F29DF"/>
    <w:rsid w:val="00947277"/>
    <w:rsid w:val="009645F5"/>
    <w:rsid w:val="00983991"/>
    <w:rsid w:val="00995E14"/>
    <w:rsid w:val="009D79DB"/>
    <w:rsid w:val="00A852ED"/>
    <w:rsid w:val="00A92F82"/>
    <w:rsid w:val="00B43019"/>
    <w:rsid w:val="00BA66C0"/>
    <w:rsid w:val="00BB27E8"/>
    <w:rsid w:val="00BB3C1C"/>
    <w:rsid w:val="00C31103"/>
    <w:rsid w:val="00C44A98"/>
    <w:rsid w:val="00C623D7"/>
    <w:rsid w:val="00C732E4"/>
    <w:rsid w:val="00C82523"/>
    <w:rsid w:val="00CD4137"/>
    <w:rsid w:val="00CD4B0C"/>
    <w:rsid w:val="00D04661"/>
    <w:rsid w:val="00D36D97"/>
    <w:rsid w:val="00D853F1"/>
    <w:rsid w:val="00E06A4B"/>
    <w:rsid w:val="00E11107"/>
    <w:rsid w:val="00E23F42"/>
    <w:rsid w:val="00E60068"/>
    <w:rsid w:val="00E65B7C"/>
    <w:rsid w:val="00E9268A"/>
    <w:rsid w:val="00F17E59"/>
    <w:rsid w:val="00F26F1E"/>
    <w:rsid w:val="00FA4D9F"/>
    <w:rsid w:val="00FB3E71"/>
    <w:rsid w:val="00FC770A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31211-AE74-444F-9CD9-ECF76AA4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2C0"/>
  </w:style>
  <w:style w:type="paragraph" w:styleId="Footer">
    <w:name w:val="footer"/>
    <w:basedOn w:val="Normal"/>
    <w:link w:val="FooterChar"/>
    <w:uiPriority w:val="99"/>
    <w:unhideWhenUsed/>
    <w:rsid w:val="0075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2C0"/>
  </w:style>
  <w:style w:type="paragraph" w:styleId="BalloonText">
    <w:name w:val="Balloon Text"/>
    <w:basedOn w:val="Normal"/>
    <w:link w:val="BalloonTextChar"/>
    <w:uiPriority w:val="99"/>
    <w:semiHidden/>
    <w:unhideWhenUsed/>
    <w:rsid w:val="005C1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Giorgi Mikhelidze</cp:lastModifiedBy>
  <cp:revision>18</cp:revision>
  <cp:lastPrinted>2022-09-12T16:28:00Z</cp:lastPrinted>
  <dcterms:created xsi:type="dcterms:W3CDTF">2022-09-09T13:36:00Z</dcterms:created>
  <dcterms:modified xsi:type="dcterms:W3CDTF">2022-10-10T06:37:00Z</dcterms:modified>
</cp:coreProperties>
</file>